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9B5A3" w14:textId="7DFCC1D3" w:rsidR="00EF6689" w:rsidRDefault="00EF6689">
      <w:r>
        <w:t>Manuale utente</w:t>
      </w:r>
    </w:p>
    <w:p w14:paraId="281E6758" w14:textId="0EF30093" w:rsidR="00620175" w:rsidRDefault="00EF6689">
      <w:r w:rsidRPr="00EF6689">
        <w:t>Form presentazione domanda</w:t>
      </w:r>
    </w:p>
    <w:p w14:paraId="78D51BF3" w14:textId="21DB29D4" w:rsidR="00EF6689" w:rsidRDefault="00EF6689" w:rsidP="00EF6689">
      <w:r>
        <w:t>Passo 1</w:t>
      </w:r>
    </w:p>
    <w:p w14:paraId="2958294B" w14:textId="531E89E9" w:rsidR="00EF6689" w:rsidRDefault="00EF6689" w:rsidP="00EF6689">
      <w:pPr>
        <w:jc w:val="center"/>
      </w:pPr>
      <w:r>
        <w:t>Creare un proprio profilo autorizzativo</w:t>
      </w:r>
    </w:p>
    <w:p w14:paraId="5AB2A27A" w14:textId="3D87675E" w:rsidR="00EF6689" w:rsidRDefault="00EF6689" w:rsidP="00EF6689">
      <w:r>
        <w:t xml:space="preserve">Per inviare una richiesta di contributo è necessario che l'utente incaricato dal comune crei un proprio profilo personale con cui potrà successivamente presentare la domanda. Si ricorda </w:t>
      </w:r>
      <w:r>
        <w:t>che</w:t>
      </w:r>
      <w:r>
        <w:t xml:space="preserve"> ogni </w:t>
      </w:r>
      <w:r>
        <w:t>C</w:t>
      </w:r>
      <w:r>
        <w:t>omune può inviare un'unica richiesta.</w:t>
      </w:r>
    </w:p>
    <w:p w14:paraId="271CDB8A" w14:textId="3DEB3544" w:rsidR="006D344B" w:rsidRDefault="006D344B" w:rsidP="006D344B">
      <w:r>
        <w:t>Passo 2</w:t>
      </w:r>
    </w:p>
    <w:p w14:paraId="53409F7F" w14:textId="13A841DB" w:rsidR="006D344B" w:rsidRDefault="006D344B" w:rsidP="006D344B">
      <w:pPr>
        <w:jc w:val="center"/>
      </w:pPr>
      <w:r>
        <w:t>Accedere alla propria Area Riservata</w:t>
      </w:r>
    </w:p>
    <w:p w14:paraId="1368C6BB" w14:textId="7133BCF3" w:rsidR="00EF6689" w:rsidRDefault="006D344B" w:rsidP="006D344B">
      <w:r>
        <w:t>Dopo aver creato il proprio profilo è necessario accedere alla propria area riservata per compilare la form di richiesta e inviare la domanda. Si ricorda che dovrà essere inoltrata una singola richiesta per ogni domanda di contributo sottoscritto dallo stesso soggetto richiedente.</w:t>
      </w:r>
    </w:p>
    <w:p w14:paraId="713BB172" w14:textId="380BD240" w:rsidR="001D65F3" w:rsidRDefault="001D65F3" w:rsidP="001D65F3">
      <w:pPr>
        <w:jc w:val="center"/>
      </w:pPr>
      <w:r>
        <w:t>Domande Frequenti</w:t>
      </w:r>
    </w:p>
    <w:p w14:paraId="616230F8" w14:textId="261B513F" w:rsidR="006D344B" w:rsidRDefault="001D65F3" w:rsidP="001D65F3">
      <w:r>
        <w:t xml:space="preserve">Di seguito un elenco di domande frequenti </w:t>
      </w:r>
      <w:r>
        <w:t>utili all</w:t>
      </w:r>
      <w:r>
        <w:t xml:space="preserve">a compilazione delle </w:t>
      </w:r>
      <w:r w:rsidR="00032648">
        <w:t>candidature</w:t>
      </w:r>
      <w:r>
        <w:t>.</w:t>
      </w:r>
    </w:p>
    <w:p w14:paraId="22D876BD" w14:textId="77777777" w:rsidR="00032648" w:rsidRDefault="00032648" w:rsidP="00032648"/>
    <w:p w14:paraId="654FF0B9" w14:textId="53A43489" w:rsidR="00032648" w:rsidRDefault="00032648" w:rsidP="00032648">
      <w:r>
        <w:t xml:space="preserve">1 - Non mi arriva </w:t>
      </w:r>
      <w:r>
        <w:t>l’e-mail</w:t>
      </w:r>
      <w:r>
        <w:t xml:space="preserve"> di registrazione</w:t>
      </w:r>
    </w:p>
    <w:p w14:paraId="32C4FA44" w14:textId="3871B1EE" w:rsidR="00032648" w:rsidRDefault="00032648" w:rsidP="00032648">
      <w:r>
        <w:t xml:space="preserve">L'email con il link di conferma viene spedita dai nostri sistemi in circa 30 secondi, qualora non dovesse essere presente all'interno della cartella di POSTA IN ARRIVO, vi consigliamo di verificare che il vostro provider non l'abbia classificata come SPAM inserendola nella cartella di POSTA INDESIDERATA/SPAM. Se avete inserito </w:t>
      </w:r>
      <w:r>
        <w:t>un indirizzo</w:t>
      </w:r>
      <w:r>
        <w:t xml:space="preserve"> PEC dovere rifare la registrazione utilizzando </w:t>
      </w:r>
      <w:r>
        <w:t>un indirizzo</w:t>
      </w:r>
      <w:r>
        <w:t xml:space="preserve"> </w:t>
      </w:r>
      <w:r>
        <w:t>e-mail</w:t>
      </w:r>
      <w:r>
        <w:t xml:space="preserve"> tradizionale.</w:t>
      </w:r>
    </w:p>
    <w:p w14:paraId="49C1C5B0" w14:textId="14832D91" w:rsidR="00032648" w:rsidRDefault="00032648" w:rsidP="00032648">
      <w:r>
        <w:t xml:space="preserve">2 - Ho ricevuto la mail con il link di </w:t>
      </w:r>
      <w:r>
        <w:t>conferma registrazione</w:t>
      </w:r>
      <w:r>
        <w:t xml:space="preserve"> ma il link non è valido. Come posso procedere?</w:t>
      </w:r>
    </w:p>
    <w:p w14:paraId="29C9D99D" w14:textId="77777777" w:rsidR="00032648" w:rsidRDefault="00032648" w:rsidP="00032648">
      <w:r>
        <w:t>Solitamente tale errore è dovuto alle impostazioni di sicurezza della propria rete interna o del router. Per procedere è necessario accettare il certificato seguendo le procedure richieste dal proprio Browser.</w:t>
      </w:r>
    </w:p>
    <w:p w14:paraId="3FAE2C5C" w14:textId="77777777" w:rsidR="00032648" w:rsidRDefault="00032648" w:rsidP="00032648">
      <w:r>
        <w:t>Nella maggior parte dei casi è sufficiente cliccare sul tasto "Avanzate" che viene mostrato sulla pagina di errore e successivamente cliccare su "Accetta il certificato"</w:t>
      </w:r>
    </w:p>
    <w:p w14:paraId="177092B7" w14:textId="312E6277" w:rsidR="00032648" w:rsidRDefault="00032648" w:rsidP="00032648">
      <w:r>
        <w:t>Nel caso in cui non è mostrato il tasto "Avanzate" bisogna accedere alle impostazioni del browser, andare nella sezione "sicurezza" e cercare la voce "certificati". Successivamente cliccare su "visualizza/aggiungi certificato".</w:t>
      </w:r>
    </w:p>
    <w:p w14:paraId="54B92443" w14:textId="77777777" w:rsidR="00032648" w:rsidRDefault="00032648" w:rsidP="00A82978">
      <w:pPr>
        <w:jc w:val="center"/>
      </w:pPr>
      <w:r>
        <w:t>Chiarimenti sulla compilazione</w:t>
      </w:r>
    </w:p>
    <w:p w14:paraId="3CD9A5FA" w14:textId="4D100780" w:rsidR="00032648" w:rsidRDefault="00032648" w:rsidP="00032648">
      <w:r>
        <w:lastRenderedPageBreak/>
        <w:t xml:space="preserve">Per eventuali richieste di chiarimento gli enti possono far pervenire, a pena di irricevibilità, le proprie richieste, esclusivamente per iscritto, mediante </w:t>
      </w:r>
      <w:proofErr w:type="spellStart"/>
      <w:r>
        <w:t>pec</w:t>
      </w:r>
      <w:proofErr w:type="spellEnd"/>
      <w:r>
        <w:t xml:space="preserve"> al seguente indirizzo pnrrsport@pec.governo.it entro e non oltre le ore 12:00 del giorno 22.09.2025. Le risposte ai chiarimenti saranno pubblicate sul sito internet www.sport.governo.it a beneficio di tutti i partecipanti alla procedura selettiva entro le ore 12:00 del giorno 30.09.2025.</w:t>
      </w:r>
    </w:p>
    <w:p w14:paraId="2D56E86E" w14:textId="7AFC9895" w:rsidR="00D33C53" w:rsidRDefault="00D33C53" w:rsidP="00032648"/>
    <w:sectPr w:rsidR="00D33C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A9B"/>
    <w:rsid w:val="00032648"/>
    <w:rsid w:val="001D65F3"/>
    <w:rsid w:val="005351D6"/>
    <w:rsid w:val="00620175"/>
    <w:rsid w:val="006D344B"/>
    <w:rsid w:val="006F1A9B"/>
    <w:rsid w:val="00A82978"/>
    <w:rsid w:val="00CB7F30"/>
    <w:rsid w:val="00D33C53"/>
    <w:rsid w:val="00EF6689"/>
    <w:rsid w:val="00F82E60"/>
    <w:rsid w:val="00FE1F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2E412"/>
  <w15:chartTrackingRefBased/>
  <w15:docId w15:val="{90BF1C0C-D526-44AA-9776-E17D5B11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F1A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F1A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F1A9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F1A9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F1A9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F1A9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F1A9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F1A9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F1A9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F1A9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F1A9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F1A9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F1A9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F1A9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F1A9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F1A9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F1A9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F1A9B"/>
    <w:rPr>
      <w:rFonts w:eastAsiaTheme="majorEastAsia" w:cstheme="majorBidi"/>
      <w:color w:val="272727" w:themeColor="text1" w:themeTint="D8"/>
    </w:rPr>
  </w:style>
  <w:style w:type="paragraph" w:styleId="Titolo">
    <w:name w:val="Title"/>
    <w:basedOn w:val="Normale"/>
    <w:next w:val="Normale"/>
    <w:link w:val="TitoloCarattere"/>
    <w:uiPriority w:val="10"/>
    <w:qFormat/>
    <w:rsid w:val="006F1A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F1A9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F1A9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F1A9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F1A9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F1A9B"/>
    <w:rPr>
      <w:i/>
      <w:iCs/>
      <w:color w:val="404040" w:themeColor="text1" w:themeTint="BF"/>
    </w:rPr>
  </w:style>
  <w:style w:type="paragraph" w:styleId="Paragrafoelenco">
    <w:name w:val="List Paragraph"/>
    <w:basedOn w:val="Normale"/>
    <w:uiPriority w:val="34"/>
    <w:qFormat/>
    <w:rsid w:val="006F1A9B"/>
    <w:pPr>
      <w:ind w:left="720"/>
      <w:contextualSpacing/>
    </w:pPr>
  </w:style>
  <w:style w:type="character" w:styleId="Enfasiintensa">
    <w:name w:val="Intense Emphasis"/>
    <w:basedOn w:val="Carpredefinitoparagrafo"/>
    <w:uiPriority w:val="21"/>
    <w:qFormat/>
    <w:rsid w:val="006F1A9B"/>
    <w:rPr>
      <w:i/>
      <w:iCs/>
      <w:color w:val="0F4761" w:themeColor="accent1" w:themeShade="BF"/>
    </w:rPr>
  </w:style>
  <w:style w:type="paragraph" w:styleId="Citazioneintensa">
    <w:name w:val="Intense Quote"/>
    <w:basedOn w:val="Normale"/>
    <w:next w:val="Normale"/>
    <w:link w:val="CitazioneintensaCarattere"/>
    <w:uiPriority w:val="30"/>
    <w:qFormat/>
    <w:rsid w:val="006F1A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F1A9B"/>
    <w:rPr>
      <w:i/>
      <w:iCs/>
      <w:color w:val="0F4761" w:themeColor="accent1" w:themeShade="BF"/>
    </w:rPr>
  </w:style>
  <w:style w:type="character" w:styleId="Riferimentointenso">
    <w:name w:val="Intense Reference"/>
    <w:basedOn w:val="Carpredefinitoparagrafo"/>
    <w:uiPriority w:val="32"/>
    <w:qFormat/>
    <w:rsid w:val="006F1A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Enrica Calabro'</dc:creator>
  <cp:keywords/>
  <dc:description/>
  <cp:lastModifiedBy>Enrica Calabro'</cp:lastModifiedBy>
  <cp:revision>2</cp:revision>
  <dcterms:created xsi:type="dcterms:W3CDTF">2025-09-15T09:19:00Z</dcterms:created>
  <dcterms:modified xsi:type="dcterms:W3CDTF">2025-09-15T09:19:00Z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2025-09-15T09:13:15Z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3d30c86e-7e1f-47f3-883f-09a0169391e3</vt:lpwstr>
  </property>
  <property fmtid="{D5CDD505-2E9C-101B-9397-08002B2CF9AE}" pid="8" name="MSIP_Label_5097a60d-5525-435b-8989-8eb48ac0c8cd_ContentBits">
    <vt:lpwstr>0</vt:lpwstr>
  </property>
  <property fmtid="{D5CDD505-2E9C-101B-9397-08002B2CF9AE}" pid="9" name="MSIP_Label_5097a60d-5525-435b-8989-8eb48ac0c8cd_Tag">
    <vt:lpwstr>10, 3, 0, 1</vt:lpwstr>
  </property>
</Properties>
</file>